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AAE" w:rsidRPr="00F64B6B" w:rsidRDefault="00851E9B">
      <w:pPr>
        <w:spacing w:line="700" w:lineRule="exact"/>
        <w:jc w:val="center"/>
        <w:rPr>
          <w:rFonts w:asciiTheme="majorEastAsia" w:eastAsiaTheme="majorEastAsia" w:hAnsiTheme="majorEastAsia" w:cstheme="minorEastAsia"/>
          <w:b/>
          <w:sz w:val="28"/>
          <w:szCs w:val="28"/>
        </w:rPr>
      </w:pPr>
      <w:r w:rsidRPr="00F64B6B">
        <w:rPr>
          <w:rFonts w:asciiTheme="majorEastAsia" w:eastAsiaTheme="majorEastAsia" w:hAnsiTheme="majorEastAsia" w:cstheme="minorEastAsia"/>
          <w:b/>
          <w:sz w:val="28"/>
          <w:szCs w:val="28"/>
        </w:rPr>
        <w:t>自动化与信息工程学院</w:t>
      </w:r>
    </w:p>
    <w:p w:rsidR="000D5AAE" w:rsidRPr="00F64B6B" w:rsidRDefault="00851E9B">
      <w:pPr>
        <w:spacing w:line="700" w:lineRule="exact"/>
        <w:jc w:val="center"/>
        <w:rPr>
          <w:rFonts w:asciiTheme="majorEastAsia" w:eastAsiaTheme="majorEastAsia" w:hAnsiTheme="majorEastAsia" w:cstheme="minorEastAsia"/>
          <w:b/>
          <w:sz w:val="28"/>
          <w:szCs w:val="28"/>
        </w:rPr>
      </w:pPr>
      <w:r w:rsidRPr="00F64B6B">
        <w:rPr>
          <w:rFonts w:asciiTheme="majorEastAsia" w:eastAsiaTheme="majorEastAsia" w:hAnsiTheme="majorEastAsia" w:cstheme="minorEastAsia"/>
          <w:b/>
          <w:sz w:val="28"/>
          <w:szCs w:val="28"/>
        </w:rPr>
        <w:t>关于评选、报送201</w:t>
      </w:r>
      <w:r w:rsidR="00F64B6B" w:rsidRPr="00F64B6B">
        <w:rPr>
          <w:rFonts w:asciiTheme="majorEastAsia" w:eastAsiaTheme="majorEastAsia" w:hAnsiTheme="majorEastAsia" w:cstheme="minorEastAsia" w:hint="eastAsia"/>
          <w:b/>
          <w:sz w:val="28"/>
          <w:szCs w:val="28"/>
        </w:rPr>
        <w:t>9</w:t>
      </w:r>
      <w:r w:rsidRPr="00F64B6B">
        <w:rPr>
          <w:rFonts w:asciiTheme="majorEastAsia" w:eastAsiaTheme="majorEastAsia" w:hAnsiTheme="majorEastAsia" w:cstheme="minorEastAsia"/>
          <w:b/>
          <w:sz w:val="28"/>
          <w:szCs w:val="28"/>
        </w:rPr>
        <w:t>－20</w:t>
      </w:r>
      <w:r w:rsidR="00F64B6B" w:rsidRPr="00F64B6B">
        <w:rPr>
          <w:rFonts w:asciiTheme="majorEastAsia" w:eastAsiaTheme="majorEastAsia" w:hAnsiTheme="majorEastAsia" w:cstheme="minorEastAsia" w:hint="eastAsia"/>
          <w:b/>
          <w:sz w:val="28"/>
          <w:szCs w:val="28"/>
        </w:rPr>
        <w:t>20</w:t>
      </w:r>
      <w:r w:rsidRPr="00F64B6B">
        <w:rPr>
          <w:rFonts w:asciiTheme="majorEastAsia" w:eastAsiaTheme="majorEastAsia" w:hAnsiTheme="majorEastAsia" w:cstheme="minorEastAsia"/>
          <w:b/>
          <w:sz w:val="28"/>
          <w:szCs w:val="28"/>
        </w:rPr>
        <w:t>学年度</w:t>
      </w:r>
      <w:r w:rsidR="00F64B6B" w:rsidRPr="00F64B6B">
        <w:rPr>
          <w:rFonts w:asciiTheme="majorEastAsia" w:eastAsiaTheme="majorEastAsia" w:hAnsiTheme="majorEastAsia" w:cstheme="minorEastAsia"/>
          <w:b/>
          <w:sz w:val="28"/>
          <w:szCs w:val="28"/>
        </w:rPr>
        <w:t xml:space="preserve"> </w:t>
      </w:r>
      <w:r w:rsidRPr="00F64B6B">
        <w:rPr>
          <w:rFonts w:asciiTheme="majorEastAsia" w:eastAsiaTheme="majorEastAsia" w:hAnsiTheme="majorEastAsia" w:cstheme="minorEastAsia"/>
          <w:b/>
          <w:sz w:val="28"/>
          <w:szCs w:val="28"/>
        </w:rPr>
        <w:t>“先进班集体”、“先进团支部”材料的通知</w:t>
      </w:r>
    </w:p>
    <w:p w:rsidR="000D5AAE" w:rsidRDefault="00851E9B">
      <w:pPr>
        <w:spacing w:line="700" w:lineRule="exact"/>
        <w:rPr>
          <w:rFonts w:asciiTheme="minorEastAsia" w:eastAsiaTheme="minorEastAsia" w:hAnsiTheme="minorEastAsia" w:cstheme="minorEastAsia"/>
          <w:sz w:val="28"/>
          <w:szCs w:val="28"/>
        </w:rPr>
      </w:pPr>
      <w:bookmarkStart w:id="0" w:name="_GoBack"/>
      <w:r>
        <w:rPr>
          <w:rFonts w:asciiTheme="minorEastAsia" w:eastAsiaTheme="minorEastAsia" w:hAnsiTheme="minorEastAsia" w:cstheme="minorEastAsia" w:hint="eastAsia"/>
          <w:sz w:val="28"/>
          <w:szCs w:val="28"/>
        </w:rPr>
        <w:t>各班级、</w:t>
      </w:r>
      <w:r w:rsidR="00F64B6B">
        <w:rPr>
          <w:rFonts w:asciiTheme="minorEastAsia" w:eastAsiaTheme="minorEastAsia" w:hAnsiTheme="minorEastAsia" w:cstheme="minorEastAsia" w:hint="eastAsia"/>
          <w:sz w:val="28"/>
          <w:szCs w:val="28"/>
        </w:rPr>
        <w:t>团支部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：</w:t>
      </w:r>
    </w:p>
    <w:p w:rsidR="000D5AAE" w:rsidRDefault="00851E9B">
      <w:pPr>
        <w:spacing w:line="54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一．参评要求及流程：</w:t>
      </w:r>
    </w:p>
    <w:p w:rsidR="000D5AAE" w:rsidRDefault="00851E9B">
      <w:pPr>
        <w:spacing w:line="54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1</w:t>
      </w:r>
      <w:r w:rsidR="00604EB4">
        <w:rPr>
          <w:rFonts w:asciiTheme="minorEastAsia" w:eastAsia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“先进班集体”、“先进团支部”</w:t>
      </w:r>
    </w:p>
    <w:p w:rsidR="000D5AAE" w:rsidRDefault="00851E9B">
      <w:pPr>
        <w:spacing w:line="54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自动化与信息工程学院拟评“先进班集体”、“先进团支部”，分别按学生班级总数的</w:t>
      </w:r>
      <w:r w:rsidR="00604EB4">
        <w:rPr>
          <w:rFonts w:asciiTheme="minorEastAsia" w:eastAsiaTheme="minorEastAsia" w:hAnsiTheme="minorEastAsia" w:cstheme="minorEastAsia" w:hint="eastAsia"/>
          <w:sz w:val="28"/>
          <w:szCs w:val="28"/>
        </w:rPr>
        <w:t>50*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10%</w:t>
      </w:r>
      <w:r w:rsidR="00604EB4">
        <w:rPr>
          <w:rFonts w:asciiTheme="minorEastAsia" w:eastAsiaTheme="minorEastAsia" w:hAnsiTheme="minorEastAsia" w:cstheme="minorEastAsia" w:hint="eastAsia"/>
          <w:sz w:val="28"/>
          <w:szCs w:val="28"/>
        </w:rPr>
        <w:t>评定，团支部总数50*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10%评定。其中最优秀的“先进班集体”将推荐参评“十佳班集体”，参评要求见《学生手册》（201</w:t>
      </w:r>
      <w:r w:rsidR="00CA5ACE">
        <w:rPr>
          <w:rFonts w:asciiTheme="minorEastAsia" w:eastAsiaTheme="minorEastAsia" w:hAnsiTheme="minorEastAsia" w:cstheme="minorEastAsia" w:hint="eastAsia"/>
          <w:sz w:val="28"/>
          <w:szCs w:val="28"/>
        </w:rPr>
        <w:t>9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年8月版）。</w:t>
      </w:r>
    </w:p>
    <w:p w:rsidR="00B271E5" w:rsidRPr="0049719E" w:rsidRDefault="007A658E" w:rsidP="0049719E">
      <w:pPr>
        <w:spacing w:line="540" w:lineRule="exact"/>
        <w:ind w:firstLineChars="200" w:firstLine="562"/>
        <w:rPr>
          <w:rFonts w:asciiTheme="minorEastAsia" w:eastAsiaTheme="minorEastAsia" w:hAnsiTheme="minorEastAsia" w:cstheme="minorEastAsia"/>
          <w:b/>
          <w:sz w:val="28"/>
          <w:szCs w:val="28"/>
        </w:rPr>
      </w:pPr>
      <w:r w:rsidRPr="0049719E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注意：先进班集体</w:t>
      </w:r>
      <w:r w:rsidR="0049719E" w:rsidRPr="0049719E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、先进团支部无受通报批评和纪律处分的成员</w:t>
      </w:r>
      <w:r w:rsidRPr="0049719E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。</w:t>
      </w:r>
    </w:p>
    <w:p w:rsidR="00604EB4" w:rsidRDefault="00604EB4">
      <w:pPr>
        <w:spacing w:line="54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2.</w:t>
      </w:r>
      <w:r w:rsidR="00851E9B">
        <w:rPr>
          <w:rFonts w:asciiTheme="minorEastAsia" w:eastAsiaTheme="minorEastAsia" w:hAnsiTheme="minorEastAsia" w:cstheme="minorEastAsia" w:hint="eastAsia"/>
          <w:sz w:val="28"/>
          <w:szCs w:val="28"/>
        </w:rPr>
        <w:t>工作流程</w:t>
      </w:r>
    </w:p>
    <w:p w:rsidR="004D4276" w:rsidRDefault="00851E9B">
      <w:pPr>
        <w:spacing w:line="54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侯选班级在班委和</w:t>
      </w:r>
      <w:r w:rsidR="00604EB4">
        <w:rPr>
          <w:rFonts w:asciiTheme="minorEastAsia" w:eastAsiaTheme="minorEastAsia" w:hAnsiTheme="minorEastAsia" w:cstheme="minorEastAsia" w:hint="eastAsia"/>
          <w:sz w:val="28"/>
          <w:szCs w:val="28"/>
        </w:rPr>
        <w:t>团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支部的组织下</w:t>
      </w:r>
      <w:r w:rsidR="004D4276">
        <w:rPr>
          <w:rFonts w:asciiTheme="minorEastAsia" w:eastAsiaTheme="minorEastAsia" w:hAnsiTheme="minorEastAsia" w:cstheme="minorEastAsia" w:hint="eastAsia"/>
          <w:sz w:val="28"/>
          <w:szCs w:val="28"/>
        </w:rPr>
        <w:t>开展：</w:t>
      </w:r>
    </w:p>
    <w:p w:rsidR="007A658E" w:rsidRDefault="005B67C4">
      <w:pPr>
        <w:spacing w:line="54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2.1.</w:t>
      </w:r>
      <w:r w:rsidR="00851E9B">
        <w:rPr>
          <w:rFonts w:asciiTheme="minorEastAsia" w:eastAsiaTheme="minorEastAsia" w:hAnsiTheme="minorEastAsia" w:cstheme="minorEastAsia" w:hint="eastAsia"/>
          <w:sz w:val="28"/>
          <w:szCs w:val="28"/>
        </w:rPr>
        <w:t>提交</w:t>
      </w:r>
      <w:r w:rsidR="00604EB4">
        <w:rPr>
          <w:rFonts w:asciiTheme="minorEastAsia" w:eastAsiaTheme="minorEastAsia" w:hAnsiTheme="minorEastAsia" w:cstheme="minorEastAsia" w:hint="eastAsia"/>
          <w:sz w:val="28"/>
          <w:szCs w:val="28"/>
        </w:rPr>
        <w:t>优秀班集体或优秀团支部</w:t>
      </w:r>
      <w:r w:rsidR="00851E9B">
        <w:rPr>
          <w:rFonts w:asciiTheme="minorEastAsia" w:eastAsiaTheme="minorEastAsia" w:hAnsiTheme="minorEastAsia" w:cstheme="minorEastAsia" w:hint="eastAsia"/>
          <w:sz w:val="28"/>
          <w:szCs w:val="28"/>
        </w:rPr>
        <w:t>申报书（含班级工作、团支部工作、工作效果、获奖情况等详细情况</w:t>
      </w:r>
      <w:r w:rsidR="00604EB4">
        <w:rPr>
          <w:rFonts w:asciiTheme="minorEastAsia" w:eastAsiaTheme="minorEastAsia" w:hAnsiTheme="minorEastAsia" w:cstheme="minorEastAsia" w:hint="eastAsia"/>
          <w:sz w:val="28"/>
          <w:szCs w:val="28"/>
        </w:rPr>
        <w:t>，制作成册</w:t>
      </w:r>
      <w:r w:rsidR="00851E9B">
        <w:rPr>
          <w:rFonts w:asciiTheme="minorEastAsia" w:eastAsiaTheme="minorEastAsia" w:hAnsiTheme="minorEastAsia" w:cstheme="minorEastAsia" w:hint="eastAsia"/>
          <w:sz w:val="28"/>
          <w:szCs w:val="28"/>
        </w:rPr>
        <w:t>）</w:t>
      </w:r>
      <w:r w:rsidR="009C3655">
        <w:rPr>
          <w:rFonts w:asciiTheme="minorEastAsia" w:eastAsiaTheme="minorEastAsia" w:hAnsiTheme="minorEastAsia" w:cstheme="minorEastAsia" w:hint="eastAsia"/>
          <w:sz w:val="28"/>
          <w:szCs w:val="28"/>
        </w:rPr>
        <w:t>纸质和电子各一份；</w:t>
      </w:r>
    </w:p>
    <w:p w:rsidR="007A658E" w:rsidRDefault="005B67C4">
      <w:pPr>
        <w:spacing w:line="54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2.2.</w:t>
      </w:r>
      <w:r w:rsidR="009C3655">
        <w:rPr>
          <w:rFonts w:asciiTheme="minorEastAsia" w:eastAsiaTheme="minorEastAsia" w:hAnsiTheme="minorEastAsia" w:cstheme="minorEastAsia" w:hint="eastAsia"/>
          <w:sz w:val="28"/>
          <w:szCs w:val="28"/>
        </w:rPr>
        <w:t>提交</w:t>
      </w:r>
      <w:r w:rsidR="00851E9B">
        <w:rPr>
          <w:rFonts w:asciiTheme="minorEastAsia" w:eastAsiaTheme="minorEastAsia" w:hAnsiTheme="minorEastAsia" w:cstheme="minorEastAsia" w:hint="eastAsia"/>
          <w:sz w:val="28"/>
          <w:szCs w:val="28"/>
        </w:rPr>
        <w:t>附件十：自动化与信息工程学院“先进班集体”统计表及附件一：四川轻化工大学“先进班集体”登记表；</w:t>
      </w:r>
    </w:p>
    <w:p w:rsidR="009C3655" w:rsidRDefault="00851E9B">
      <w:pPr>
        <w:spacing w:line="54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或者附件十一：自动化与信息工程学院“先进团支部”统计表</w:t>
      </w:r>
      <w:r w:rsidR="009C3655">
        <w:rPr>
          <w:rFonts w:asciiTheme="minorEastAsia" w:eastAsiaTheme="minorEastAsia" w:hAnsiTheme="minorEastAsia" w:cstheme="minorEastAsia" w:hint="eastAsia"/>
          <w:sz w:val="28"/>
          <w:szCs w:val="28"/>
        </w:rPr>
        <w:t>及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附件七：201</w:t>
      </w:r>
      <w:r w:rsidR="009C3655">
        <w:rPr>
          <w:rFonts w:asciiTheme="minorEastAsia" w:eastAsiaTheme="minorEastAsia" w:hAnsiTheme="minorEastAsia" w:cstheme="minorEastAsia" w:hint="eastAsia"/>
          <w:sz w:val="28"/>
          <w:szCs w:val="28"/>
        </w:rPr>
        <w:t>9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-20</w:t>
      </w:r>
      <w:r w:rsidR="009C3655">
        <w:rPr>
          <w:rFonts w:asciiTheme="minorEastAsia" w:eastAsiaTheme="minorEastAsia" w:hAnsiTheme="minorEastAsia" w:cstheme="minorEastAsia" w:hint="eastAsia"/>
          <w:sz w:val="28"/>
          <w:szCs w:val="28"/>
        </w:rPr>
        <w:t>20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年度先进团支部登记表</w:t>
      </w:r>
      <w:r w:rsidR="009C3655">
        <w:rPr>
          <w:rFonts w:asciiTheme="minorEastAsia" w:eastAsiaTheme="minorEastAsia" w:hAnsiTheme="minorEastAsia" w:cstheme="minorEastAsia" w:hint="eastAsia"/>
          <w:sz w:val="28"/>
          <w:szCs w:val="28"/>
        </w:rPr>
        <w:t>。</w:t>
      </w:r>
    </w:p>
    <w:p w:rsidR="004D4276" w:rsidRDefault="005B67C4">
      <w:pPr>
        <w:spacing w:line="54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2.3.</w:t>
      </w:r>
      <w:r w:rsidR="004D4276">
        <w:rPr>
          <w:rFonts w:asciiTheme="minorEastAsia" w:eastAsiaTheme="minorEastAsia" w:hAnsiTheme="minorEastAsia" w:cstheme="minorEastAsia" w:hint="eastAsia"/>
          <w:sz w:val="28"/>
          <w:szCs w:val="28"/>
        </w:rPr>
        <w:t>准备演讲汇报PPT材料（主讲人1-2人）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，3-5分钟</w:t>
      </w:r>
      <w:r w:rsidR="004D4276">
        <w:rPr>
          <w:rFonts w:asciiTheme="minorEastAsia" w:eastAsiaTheme="minorEastAsia" w:hAnsiTheme="minorEastAsia" w:cstheme="minorEastAsia" w:hint="eastAsia"/>
          <w:sz w:val="28"/>
          <w:szCs w:val="28"/>
        </w:rPr>
        <w:t>，路演评比时间另行通知。</w:t>
      </w:r>
    </w:p>
    <w:p w:rsidR="000D5AAE" w:rsidRDefault="00851E9B" w:rsidP="00C43688">
      <w:pPr>
        <w:spacing w:line="54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以上纸质和电子申报材料交</w:t>
      </w:r>
      <w:r w:rsidRPr="001E2B1B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于9月18日</w:t>
      </w:r>
      <w:r w:rsidR="00B55FB5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12</w:t>
      </w:r>
      <w:r w:rsidRPr="001E2B1B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:00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前交A8-411</w:t>
      </w:r>
      <w:r w:rsidR="00B55FB5">
        <w:rPr>
          <w:rFonts w:asciiTheme="minorEastAsia" w:eastAsiaTheme="minorEastAsia" w:hAnsiTheme="minorEastAsia" w:cstheme="minorEastAsia" w:hint="eastAsia"/>
          <w:sz w:val="28"/>
          <w:szCs w:val="28"/>
        </w:rPr>
        <w:t>学习部部长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，由学院组织评定。</w:t>
      </w:r>
    </w:p>
    <w:p w:rsidR="00B55FB5" w:rsidRDefault="006C0C89" w:rsidP="0049719E">
      <w:pPr>
        <w:spacing w:line="54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暂定 </w:t>
      </w:r>
      <w:r w:rsidR="00B55FB5">
        <w:rPr>
          <w:rFonts w:asciiTheme="minorEastAsia" w:eastAsiaTheme="minorEastAsia" w:hAnsiTheme="minorEastAsia" w:cstheme="minorEastAsia" w:hint="eastAsia"/>
          <w:sz w:val="28"/>
          <w:szCs w:val="28"/>
        </w:rPr>
        <w:t>9月23日或27日 举行PPT路演活动大赛。</w:t>
      </w:r>
    </w:p>
    <w:p w:rsidR="000D5AAE" w:rsidRPr="009C3655" w:rsidRDefault="00851E9B" w:rsidP="009C3655">
      <w:pPr>
        <w:spacing w:line="540" w:lineRule="exact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C00000"/>
          <w:sz w:val="32"/>
          <w:szCs w:val="32"/>
        </w:rPr>
        <w:t>所有电子材料，请按奖项类别分别提交汇总表，并提交纸质材料。</w:t>
      </w:r>
    </w:p>
    <w:p w:rsidR="000D5AAE" w:rsidRDefault="00851E9B" w:rsidP="00851E9B">
      <w:pPr>
        <w:spacing w:line="540" w:lineRule="exact"/>
        <w:ind w:leftChars="200" w:left="42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3</w:t>
      </w:r>
      <w:r w:rsidR="00021396">
        <w:rPr>
          <w:rFonts w:asciiTheme="minorEastAsia" w:eastAsia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请老师和同学们一定在规定日期内完成，逾期不予受理！</w:t>
      </w:r>
    </w:p>
    <w:p w:rsidR="000D5AAE" w:rsidRDefault="00851E9B" w:rsidP="00851E9B">
      <w:pPr>
        <w:spacing w:line="540" w:lineRule="exact"/>
        <w:ind w:leftChars="200" w:left="42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4</w:t>
      </w:r>
      <w:r w:rsidR="00021396">
        <w:rPr>
          <w:rFonts w:asciiTheme="minorEastAsia" w:eastAsia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所有表格在附件中可以下载。</w:t>
      </w:r>
    </w:p>
    <w:p w:rsidR="000D5AAE" w:rsidRDefault="00851E9B" w:rsidP="00021396">
      <w:pPr>
        <w:spacing w:line="540" w:lineRule="exact"/>
        <w:ind w:leftChars="200" w:left="42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5</w:t>
      </w:r>
      <w:r w:rsidR="00021396">
        <w:rPr>
          <w:rFonts w:asciiTheme="minorEastAsia" w:eastAsia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请详细阅读最新版的《学生手册》。</w:t>
      </w:r>
    </w:p>
    <w:p w:rsidR="000D5AAE" w:rsidRDefault="00021396" w:rsidP="00851E9B">
      <w:pPr>
        <w:spacing w:line="540" w:lineRule="exact"/>
        <w:ind w:leftChars="200" w:left="420"/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                   </w:t>
      </w:r>
      <w:r w:rsidR="00851E9B">
        <w:rPr>
          <w:rFonts w:asciiTheme="minorEastAsia" w:eastAsiaTheme="minorEastAsia" w:hAnsiTheme="minorEastAsia" w:cstheme="minorEastAsia" w:hint="eastAsia"/>
          <w:sz w:val="28"/>
          <w:szCs w:val="28"/>
        </w:rPr>
        <w:t>自动化与信息工程学院</w:t>
      </w:r>
    </w:p>
    <w:p w:rsidR="000D5AAE" w:rsidRDefault="00021396" w:rsidP="00021396">
      <w:pPr>
        <w:spacing w:line="540" w:lineRule="exact"/>
        <w:ind w:leftChars="200" w:left="420"/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                     </w:t>
      </w:r>
      <w:bookmarkEnd w:id="0"/>
      <w:r>
        <w:rPr>
          <w:rFonts w:asciiTheme="minorEastAsia" w:eastAsiaTheme="minorEastAsia" w:hAnsiTheme="minorEastAsia" w:cstheme="minorEastAsia"/>
          <w:sz w:val="28"/>
          <w:szCs w:val="28"/>
        </w:rPr>
        <w:t>2020年9月9日星期三</w:t>
      </w:r>
    </w:p>
    <w:p w:rsidR="00021396" w:rsidRDefault="00021396" w:rsidP="00021396">
      <w:pPr>
        <w:spacing w:line="540" w:lineRule="exact"/>
        <w:ind w:leftChars="200" w:left="420"/>
        <w:jc w:val="center"/>
        <w:rPr>
          <w:rFonts w:asciiTheme="minorEastAsia" w:eastAsiaTheme="minorEastAsia" w:hAnsiTheme="minorEastAsia" w:cstheme="minorEastAsia"/>
          <w:b/>
          <w:sz w:val="28"/>
          <w:szCs w:val="28"/>
        </w:rPr>
      </w:pPr>
      <w:r w:rsidRPr="001E2B1B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lastRenderedPageBreak/>
        <w:t>项目组工作流程</w:t>
      </w:r>
    </w:p>
    <w:p w:rsidR="001E2B1B" w:rsidRPr="001E2B1B" w:rsidRDefault="001E2B1B" w:rsidP="00021396">
      <w:pPr>
        <w:spacing w:line="540" w:lineRule="exact"/>
        <w:ind w:leftChars="200" w:left="420"/>
        <w:jc w:val="center"/>
        <w:rPr>
          <w:rFonts w:asciiTheme="minorEastAsia" w:eastAsiaTheme="minorEastAsia" w:hAnsiTheme="minorEastAsia" w:cstheme="minorEastAsia"/>
          <w:b/>
          <w:sz w:val="28"/>
          <w:szCs w:val="28"/>
        </w:rPr>
      </w:pPr>
    </w:p>
    <w:p w:rsidR="00021396" w:rsidRDefault="00021396" w:rsidP="00021396">
      <w:pPr>
        <w:spacing w:line="540" w:lineRule="exact"/>
        <w:ind w:leftChars="200" w:left="42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1.前期的宣传（学生会宣传部和南风记者团）</w:t>
      </w:r>
      <w:r w:rsidR="001E2B1B">
        <w:rPr>
          <w:rFonts w:asciiTheme="minorEastAsia" w:eastAsiaTheme="minorEastAsia" w:hAnsiTheme="minorEastAsia" w:cstheme="minorEastAsia" w:hint="eastAsia"/>
          <w:sz w:val="28"/>
          <w:szCs w:val="28"/>
        </w:rPr>
        <w:t>；</w:t>
      </w:r>
    </w:p>
    <w:p w:rsidR="00021396" w:rsidRDefault="00021396" w:rsidP="00021396">
      <w:pPr>
        <w:spacing w:line="540" w:lineRule="exact"/>
        <w:ind w:leftChars="200" w:left="42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2.</w:t>
      </w:r>
      <w:r w:rsidR="001E2B1B" w:rsidRPr="001E2B1B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 w:rsidR="001E2B1B">
        <w:rPr>
          <w:rFonts w:asciiTheme="minorEastAsia" w:eastAsiaTheme="minorEastAsia" w:hAnsiTheme="minorEastAsia" w:cstheme="minorEastAsia" w:hint="eastAsia"/>
          <w:sz w:val="28"/>
          <w:szCs w:val="28"/>
        </w:rPr>
        <w:t>开展班级材料的收集和统计、检查；（学生会宣传部和学习部）；</w:t>
      </w:r>
    </w:p>
    <w:p w:rsidR="00021396" w:rsidRDefault="00021396" w:rsidP="00021396">
      <w:pPr>
        <w:spacing w:line="540" w:lineRule="exact"/>
        <w:ind w:leftChars="200" w:left="42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3.组织路演活动一切事宜</w:t>
      </w:r>
      <w:r w:rsidR="001E2B1B">
        <w:rPr>
          <w:rFonts w:asciiTheme="minorEastAsia" w:eastAsiaTheme="minorEastAsia" w:hAnsiTheme="minorEastAsia" w:cstheme="minorEastAsia" w:hint="eastAsia"/>
          <w:sz w:val="28"/>
          <w:szCs w:val="28"/>
        </w:rPr>
        <w:t>；（学生会宣传部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主持人，班级安排，现场维护，打分，评选等）</w:t>
      </w:r>
    </w:p>
    <w:p w:rsidR="00021396" w:rsidRPr="00021396" w:rsidRDefault="00021396" w:rsidP="00021396">
      <w:pPr>
        <w:spacing w:line="540" w:lineRule="exact"/>
        <w:ind w:leftChars="200" w:left="42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4.</w:t>
      </w:r>
      <w:r w:rsidR="001E2B1B" w:rsidRPr="001E2B1B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 w:rsidR="001E2B1B">
        <w:rPr>
          <w:rFonts w:asciiTheme="minorEastAsia" w:eastAsiaTheme="minorEastAsia" w:hAnsiTheme="minorEastAsia" w:cstheme="minorEastAsia" w:hint="eastAsia"/>
          <w:sz w:val="28"/>
          <w:szCs w:val="28"/>
        </w:rPr>
        <w:t>进行线上和线下的优秀班级和先进团支部的宣传；（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学生会宣</w:t>
      </w:r>
      <w:r w:rsidR="001E2B1B">
        <w:rPr>
          <w:rFonts w:asciiTheme="minorEastAsia" w:eastAsiaTheme="minorEastAsia" w:hAnsiTheme="minorEastAsia" w:cstheme="minorEastAsia" w:hint="eastAsia"/>
          <w:sz w:val="28"/>
          <w:szCs w:val="28"/>
        </w:rPr>
        <w:t>传部和南风记者团）</w:t>
      </w:r>
    </w:p>
    <w:sectPr w:rsidR="00021396" w:rsidRPr="00021396" w:rsidSect="000D5AA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881EF"/>
    <w:multiLevelType w:val="singleLevel"/>
    <w:tmpl w:val="7CE881EF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2B41948"/>
    <w:rsid w:val="00021396"/>
    <w:rsid w:val="000D5AAE"/>
    <w:rsid w:val="001C7605"/>
    <w:rsid w:val="001E2B1B"/>
    <w:rsid w:val="004927D8"/>
    <w:rsid w:val="0049719E"/>
    <w:rsid w:val="004D4276"/>
    <w:rsid w:val="005B67C4"/>
    <w:rsid w:val="00604EB4"/>
    <w:rsid w:val="006C0C89"/>
    <w:rsid w:val="007A658E"/>
    <w:rsid w:val="00812D76"/>
    <w:rsid w:val="00851E9B"/>
    <w:rsid w:val="009C3655"/>
    <w:rsid w:val="00AE201E"/>
    <w:rsid w:val="00B271E5"/>
    <w:rsid w:val="00B55FB5"/>
    <w:rsid w:val="00C43688"/>
    <w:rsid w:val="00C81B35"/>
    <w:rsid w:val="00CA5ACE"/>
    <w:rsid w:val="00DE15FB"/>
    <w:rsid w:val="00ED7C1F"/>
    <w:rsid w:val="00F64B6B"/>
    <w:rsid w:val="04654427"/>
    <w:rsid w:val="06CF4565"/>
    <w:rsid w:val="08D47B0D"/>
    <w:rsid w:val="17C27AA9"/>
    <w:rsid w:val="18DA55D8"/>
    <w:rsid w:val="198F4FDF"/>
    <w:rsid w:val="1BE3340D"/>
    <w:rsid w:val="20A12A77"/>
    <w:rsid w:val="218550DA"/>
    <w:rsid w:val="258928FC"/>
    <w:rsid w:val="26681C32"/>
    <w:rsid w:val="27B1462A"/>
    <w:rsid w:val="2C692318"/>
    <w:rsid w:val="2CFD24B8"/>
    <w:rsid w:val="2FFA0306"/>
    <w:rsid w:val="31061F41"/>
    <w:rsid w:val="3195224C"/>
    <w:rsid w:val="31F926A9"/>
    <w:rsid w:val="32627CFB"/>
    <w:rsid w:val="32B41948"/>
    <w:rsid w:val="390C2A94"/>
    <w:rsid w:val="3F505F8B"/>
    <w:rsid w:val="40EC5A60"/>
    <w:rsid w:val="40FA49D8"/>
    <w:rsid w:val="410772D6"/>
    <w:rsid w:val="41580DE5"/>
    <w:rsid w:val="427200D8"/>
    <w:rsid w:val="449E5A9D"/>
    <w:rsid w:val="44AD0965"/>
    <w:rsid w:val="4BD91842"/>
    <w:rsid w:val="50785FA6"/>
    <w:rsid w:val="50DB61E5"/>
    <w:rsid w:val="53745967"/>
    <w:rsid w:val="540577B0"/>
    <w:rsid w:val="56A42D1F"/>
    <w:rsid w:val="581E3CF4"/>
    <w:rsid w:val="5AF81920"/>
    <w:rsid w:val="5C921479"/>
    <w:rsid w:val="64A1551E"/>
    <w:rsid w:val="66983073"/>
    <w:rsid w:val="67C11834"/>
    <w:rsid w:val="6F075F16"/>
    <w:rsid w:val="6FD6086F"/>
    <w:rsid w:val="732033F6"/>
    <w:rsid w:val="74011F05"/>
    <w:rsid w:val="776A2267"/>
    <w:rsid w:val="77756A39"/>
    <w:rsid w:val="790722C2"/>
    <w:rsid w:val="7D783F78"/>
    <w:rsid w:val="7FCA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AAE"/>
    <w:pPr>
      <w:widowControl w:val="0"/>
      <w:jc w:val="both"/>
    </w:pPr>
    <w:rPr>
      <w:rFonts w:ascii="Calibr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0D5AAE"/>
    <w:pPr>
      <w:spacing w:beforeAutospacing="1" w:afterAutospacing="1"/>
      <w:jc w:val="left"/>
    </w:pPr>
    <w:rPr>
      <w:sz w:val="24"/>
    </w:rPr>
  </w:style>
  <w:style w:type="character" w:styleId="a4">
    <w:name w:val="Strong"/>
    <w:basedOn w:val="a0"/>
    <w:qFormat/>
    <w:rsid w:val="000D5AAE"/>
    <w:rPr>
      <w:b/>
    </w:rPr>
  </w:style>
  <w:style w:type="paragraph" w:styleId="a5">
    <w:name w:val="Date"/>
    <w:basedOn w:val="a"/>
    <w:next w:val="a"/>
    <w:link w:val="Char"/>
    <w:rsid w:val="00021396"/>
    <w:pPr>
      <w:ind w:leftChars="2500" w:left="100"/>
    </w:pPr>
  </w:style>
  <w:style w:type="character" w:customStyle="1" w:styleId="Char">
    <w:name w:val="日期 Char"/>
    <w:basedOn w:val="a0"/>
    <w:link w:val="a5"/>
    <w:rsid w:val="00021396"/>
    <w:rPr>
      <w:rFonts w:ascii="Calibri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2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阿雨</dc:creator>
  <cp:lastModifiedBy>测试员</cp:lastModifiedBy>
  <cp:revision>22</cp:revision>
  <cp:lastPrinted>2019-09-12T06:06:00Z</cp:lastPrinted>
  <dcterms:created xsi:type="dcterms:W3CDTF">2019-09-12T03:24:00Z</dcterms:created>
  <dcterms:modified xsi:type="dcterms:W3CDTF">2020-09-11T07:21:00Z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